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Drożdżala</w:t>
      </w:r>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6C88B14F"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0325E3">
        <w:rPr>
          <w:rFonts w:ascii="Tahoma" w:hAnsi="Tahoma" w:cs="Tahoma"/>
          <w:sz w:val="20"/>
          <w:szCs w:val="20"/>
        </w:rPr>
        <w:t>2</w:t>
      </w:r>
      <w:r w:rsidR="00156DA5">
        <w:rPr>
          <w:rFonts w:ascii="Tahoma" w:hAnsi="Tahoma" w:cs="Tahoma"/>
          <w:sz w:val="20"/>
          <w:szCs w:val="20"/>
        </w:rPr>
        <w:t>.202</w:t>
      </w:r>
      <w:r w:rsidR="000325E3">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t</w:t>
      </w:r>
      <w:r w:rsidR="006D3693">
        <w:rPr>
          <w:rFonts w:ascii="Tahoma" w:hAnsi="Tahoma" w:cs="Tahoma"/>
          <w:sz w:val="20"/>
          <w:szCs w:val="20"/>
        </w:rPr>
        <w:t>.</w:t>
      </w:r>
      <w:r w:rsidR="006A08B1">
        <w:rPr>
          <w:rFonts w:ascii="Tahoma" w:hAnsi="Tahoma" w:cs="Tahoma"/>
          <w:sz w:val="20"/>
          <w:szCs w:val="20"/>
        </w:rPr>
        <w:t>j</w:t>
      </w:r>
      <w:r w:rsidR="006D3693">
        <w:rPr>
          <w:rFonts w:ascii="Tahoma" w:hAnsi="Tahoma" w:cs="Tahoma"/>
          <w:sz w:val="20"/>
          <w:szCs w:val="20"/>
        </w:rPr>
        <w:t xml:space="preserve">.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z późn.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1FBAC70C" w14:textId="77777777" w:rsidR="000325E3" w:rsidRDefault="000325E3" w:rsidP="000325E3">
      <w:pPr>
        <w:ind w:left="284"/>
        <w:jc w:val="both"/>
        <w:rPr>
          <w:rFonts w:ascii="Tahoma" w:hAnsi="Tahoma" w:cs="Tahoma"/>
          <w:b/>
          <w:bCs/>
          <w:sz w:val="24"/>
          <w:szCs w:val="24"/>
        </w:rPr>
      </w:pPr>
      <w:bookmarkStart w:id="0" w:name="_Hlk129589514"/>
      <w:r>
        <w:rPr>
          <w:rFonts w:ascii="Tahoma" w:hAnsi="Tahoma" w:cs="Tahoma"/>
          <w:b/>
          <w:bCs/>
          <w:sz w:val="24"/>
          <w:szCs w:val="24"/>
        </w:rPr>
        <w:t>„</w:t>
      </w:r>
      <w:bookmarkEnd w:id="0"/>
      <w:r w:rsidRPr="00BA0FC7">
        <w:rPr>
          <w:rFonts w:ascii="Tahoma" w:hAnsi="Tahoma" w:cs="Tahoma"/>
          <w:b/>
          <w:bCs/>
          <w:sz w:val="24"/>
          <w:szCs w:val="24"/>
        </w:rPr>
        <w:t>Remonty i naprawy dróg powiatowych nr 1549 D, 1535 D</w:t>
      </w:r>
      <w:r>
        <w:rPr>
          <w:rFonts w:ascii="Tahoma" w:hAnsi="Tahoma" w:cs="Tahoma"/>
          <w:b/>
          <w:bCs/>
          <w:sz w:val="24"/>
          <w:szCs w:val="24"/>
        </w:rPr>
        <w:t>”</w:t>
      </w:r>
    </w:p>
    <w:p w14:paraId="5B72CE6E" w14:textId="77777777" w:rsidR="000325E3" w:rsidRPr="00BA0FC7" w:rsidRDefault="000325E3" w:rsidP="000325E3">
      <w:pPr>
        <w:pStyle w:val="Akapitzlist"/>
        <w:numPr>
          <w:ilvl w:val="0"/>
          <w:numId w:val="0"/>
        </w:numPr>
        <w:spacing w:after="60" w:line="276" w:lineRule="auto"/>
        <w:ind w:left="283"/>
        <w:rPr>
          <w:b/>
          <w:bCs/>
        </w:rPr>
      </w:pPr>
      <w:r w:rsidRPr="00BA0FC7">
        <w:rPr>
          <w:b/>
          <w:bCs/>
        </w:rPr>
        <w:t>w podziale na zadania:</w:t>
      </w:r>
    </w:p>
    <w:p w14:paraId="5E663F34" w14:textId="77777777" w:rsidR="000325E3" w:rsidRPr="00BA0FC7" w:rsidRDefault="000325E3" w:rsidP="000325E3">
      <w:pPr>
        <w:pStyle w:val="Akapitzlist"/>
        <w:numPr>
          <w:ilvl w:val="0"/>
          <w:numId w:val="31"/>
        </w:numPr>
        <w:spacing w:after="60" w:line="276" w:lineRule="auto"/>
        <w:rPr>
          <w:b/>
          <w:bCs/>
        </w:rPr>
      </w:pPr>
      <w:r w:rsidRPr="00BA0FC7">
        <w:rPr>
          <w:b/>
          <w:bCs/>
        </w:rPr>
        <w:t>Remont i naprawa drogi powiatowej nr 1549 D Hanna - Janików</w:t>
      </w:r>
    </w:p>
    <w:p w14:paraId="1393A7A7" w14:textId="77777777" w:rsidR="000325E3" w:rsidRPr="00BA0FC7" w:rsidRDefault="000325E3" w:rsidP="000325E3">
      <w:pPr>
        <w:pStyle w:val="Akapitzlist"/>
        <w:numPr>
          <w:ilvl w:val="0"/>
          <w:numId w:val="31"/>
        </w:numPr>
        <w:spacing w:after="60" w:line="276" w:lineRule="auto"/>
        <w:rPr>
          <w:b/>
          <w:bCs/>
        </w:rPr>
      </w:pPr>
      <w:r w:rsidRPr="00BA0FC7">
        <w:rPr>
          <w:b/>
          <w:bCs/>
        </w:rPr>
        <w:t>Remont i naprawa drogi powiatowej nr 1535 D  Jelcz-Laskowice – Piekary</w:t>
      </w:r>
    </w:p>
    <w:p w14:paraId="07A6A955" w14:textId="77777777" w:rsidR="000325E3" w:rsidRPr="003B5EC2" w:rsidRDefault="000325E3" w:rsidP="003B5EC2">
      <w:pPr>
        <w:pStyle w:val="Akapitzlist"/>
        <w:numPr>
          <w:ilvl w:val="0"/>
          <w:numId w:val="0"/>
        </w:numPr>
        <w:spacing w:after="0" w:line="240" w:lineRule="auto"/>
        <w:ind w:left="284"/>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lastRenderedPageBreak/>
        <w:t>W przypadku stwierdzenia wad w harmonogramie, Wykonawca w terminie 3 dni od wezwania, przedłoży poprawiony harmonogram. Harmonogram winien być podpisany przez osoby uprawnione do składania oświadczeń woli w imieniu Wykonawcy.</w:t>
      </w:r>
    </w:p>
    <w:p w14:paraId="16B2D685" w14:textId="77777777" w:rsidR="007F5F21" w:rsidRDefault="007F5F21" w:rsidP="007F5F21">
      <w:pPr>
        <w:suppressAutoHyphens w:val="0"/>
        <w:spacing w:after="0"/>
        <w:ind w:left="425"/>
        <w:jc w:val="both"/>
        <w:rPr>
          <w:rFonts w:ascii="Tahoma" w:hAnsi="Tahoma" w:cs="Tahoma"/>
          <w:sz w:val="20"/>
          <w:szCs w:val="20"/>
          <w:lang w:eastAsia="pl-PL"/>
        </w:rPr>
      </w:pP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4C5D48DC" w:rsidR="00EE384A" w:rsidRPr="008F48A2"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7D5FBB">
        <w:rPr>
          <w:rFonts w:ascii="Tahoma" w:hAnsi="Tahoma" w:cs="Tahoma"/>
          <w:b/>
          <w:bCs/>
          <w:color w:val="000000" w:themeColor="text1"/>
          <w:lang w:eastAsia="pl-PL"/>
        </w:rPr>
        <w:t>4</w:t>
      </w:r>
      <w:r w:rsidR="00B56D62">
        <w:rPr>
          <w:rFonts w:ascii="Tahoma" w:hAnsi="Tahoma" w:cs="Tahoma"/>
          <w:b/>
          <w:bCs/>
          <w:color w:val="000000" w:themeColor="text1"/>
          <w:lang w:eastAsia="pl-PL"/>
        </w:rPr>
        <w:t xml:space="preserve"> miesięcy od podpisania umowy.</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warunkami archeologicznymi, gdy zachodzi konieczność przeprowadzenia </w:t>
      </w:r>
      <w:r w:rsidRPr="00F945A5">
        <w:rPr>
          <w:rFonts w:ascii="Tahoma" w:hAnsi="Tahoma" w:cs="Tahoma"/>
          <w:sz w:val="20"/>
          <w:szCs w:val="20"/>
          <w:lang w:eastAsia="pl-PL"/>
        </w:rPr>
        <w:lastRenderedPageBreak/>
        <w:t>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6ADF4F63" w14:textId="57079F8D"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3B832D36" w14:textId="77777777" w:rsidR="000325E3"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p>
    <w:p w14:paraId="13F57ED4" w14:textId="326A376D" w:rsidR="00022A26" w:rsidRPr="000325E3" w:rsidRDefault="00022A26" w:rsidP="000325E3">
      <w:pPr>
        <w:suppressAutoHyphens w:val="0"/>
        <w:spacing w:after="0"/>
        <w:ind w:left="426"/>
        <w:jc w:val="both"/>
        <w:rPr>
          <w:rFonts w:ascii="Tahoma" w:hAnsi="Tahoma" w:cs="Tahoma"/>
          <w:sz w:val="20"/>
          <w:szCs w:val="20"/>
          <w:lang w:eastAsia="pl-PL"/>
        </w:rPr>
      </w:pPr>
      <w:r w:rsidRPr="000325E3">
        <w:rPr>
          <w:rFonts w:ascii="Tahoma" w:hAnsi="Tahoma" w:cs="Tahoma"/>
          <w:sz w:val="20"/>
          <w:szCs w:val="20"/>
          <w:lang w:eastAsia="pl-PL"/>
        </w:rPr>
        <w:t xml:space="preserve">………............…… zł. słownie: …………………………..………………… a po uwzględnieniu należnego podatku VAT w wysokości: ……… %, tj. ………………….. zł.  </w:t>
      </w:r>
      <w:r w:rsidR="007C5626" w:rsidRPr="000325E3">
        <w:rPr>
          <w:rFonts w:ascii="Tahoma" w:hAnsi="Tahoma" w:cs="Tahoma"/>
          <w:sz w:val="20"/>
          <w:szCs w:val="20"/>
          <w:lang w:eastAsia="pl-PL"/>
        </w:rPr>
        <w:t xml:space="preserve">słownie: …………………………..………………… </w:t>
      </w:r>
      <w:r w:rsidRPr="000325E3">
        <w:rPr>
          <w:rFonts w:ascii="Tahoma" w:hAnsi="Tahoma" w:cs="Tahoma"/>
          <w:sz w:val="20"/>
          <w:szCs w:val="20"/>
          <w:lang w:eastAsia="pl-PL"/>
        </w:rPr>
        <w:t>w kwocie brutto: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1"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1"/>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(splitpayment),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(t.j. Dz. U. z 2018 r. poz. 2174 z późn.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Pr="003E3DF0"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zagospodarowanie ewentualnych odpadów - zgodnie z ustawą o odpadach z dnia 14 grudnia 2012 r. (Dz.U. z 2018 r. poz. 992 z późn.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lastRenderedPageBreak/>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lastRenderedPageBreak/>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77777777"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8.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76BE6F9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9.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lastRenderedPageBreak/>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77777777"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10.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7777777"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11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Wykonawca, podwykonawca lub dalszy podwykonawca zamówienia na roboty budowlane zamierzający zawrzeć umowę o podwykonawstwo, której przedmiotem są roboty budowlane, jest </w:t>
      </w:r>
      <w:r w:rsidRPr="00C323FB">
        <w:rPr>
          <w:rFonts w:ascii="Tahoma" w:hAnsi="Tahoma" w:cs="Tahoma"/>
          <w:color w:val="000000"/>
          <w:sz w:val="20"/>
          <w:szCs w:val="20"/>
          <w:lang w:eastAsia="pl-PL"/>
        </w:rPr>
        <w:lastRenderedPageBreak/>
        <w:t>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dotyczy wyłącznie należności powstałych po zaakceptowaniu przez Zamawiającego umowy o podwykonawstwo, której przedmiotem są roboty budowlane, lub po przedłożeniu zamawiającemu poświadczonej za zgodność z oryginałem kopii </w:t>
      </w:r>
      <w:r w:rsidRPr="00C323FB">
        <w:rPr>
          <w:rFonts w:ascii="Tahoma" w:hAnsi="Tahoma" w:cs="Tahoma"/>
          <w:color w:val="000000"/>
          <w:sz w:val="20"/>
          <w:szCs w:val="20"/>
          <w:lang w:eastAsia="pl-PL"/>
        </w:rPr>
        <w:lastRenderedPageBreak/>
        <w:t>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77777777"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12.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0FC2A6E6"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13.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3F3ECFF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0325E3">
        <w:rPr>
          <w:rFonts w:ascii="Tahoma" w:hAnsi="Tahoma" w:cs="Tahoma"/>
          <w:sz w:val="20"/>
          <w:szCs w:val="20"/>
          <w:lang w:eastAsia="pl-PL"/>
        </w:rPr>
        <w:t>2</w:t>
      </w:r>
      <w:r w:rsidR="001132AB">
        <w:rPr>
          <w:rFonts w:ascii="Tahoma" w:hAnsi="Tahoma" w:cs="Tahoma"/>
          <w:sz w:val="20"/>
          <w:szCs w:val="20"/>
          <w:lang w:eastAsia="pl-PL"/>
        </w:rPr>
        <w:t>.202</w:t>
      </w:r>
      <w:r w:rsidR="000325E3">
        <w:rPr>
          <w:rFonts w:ascii="Tahoma" w:hAnsi="Tahoma" w:cs="Tahoma"/>
          <w:sz w:val="20"/>
          <w:szCs w:val="20"/>
          <w:lang w:eastAsia="pl-PL"/>
        </w:rPr>
        <w:t>6</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40CE66E5" w14:textId="1E2740A7" w:rsidR="000325E3" w:rsidRPr="000325E3" w:rsidRDefault="000325E3" w:rsidP="000325E3">
      <w:pPr>
        <w:pStyle w:val="Tekstpodstawowy3"/>
        <w:spacing w:after="0"/>
        <w:ind w:right="-142"/>
        <w:jc w:val="center"/>
        <w:rPr>
          <w:rFonts w:ascii="Tahoma" w:hAnsi="Tahoma" w:cs="Tahoma"/>
          <w:b/>
          <w:bCs/>
          <w:sz w:val="20"/>
          <w:szCs w:val="20"/>
          <w:lang w:eastAsia="pl-PL"/>
        </w:rPr>
      </w:pPr>
      <w:r w:rsidRPr="000325E3">
        <w:rPr>
          <w:rFonts w:ascii="Tahoma" w:hAnsi="Tahoma" w:cs="Tahoma"/>
          <w:b/>
          <w:bCs/>
          <w:sz w:val="20"/>
          <w:szCs w:val="20"/>
          <w:lang w:eastAsia="pl-PL"/>
        </w:rPr>
        <w:t>„Remonty i naprawy dróg powiatowych nr 1549 D, 1535 D”</w:t>
      </w:r>
    </w:p>
    <w:p w14:paraId="494E4851" w14:textId="77777777" w:rsidR="000325E3" w:rsidRPr="00BA0FC7" w:rsidRDefault="000325E3" w:rsidP="000325E3">
      <w:pPr>
        <w:pStyle w:val="Akapitzlist"/>
        <w:numPr>
          <w:ilvl w:val="0"/>
          <w:numId w:val="0"/>
        </w:numPr>
        <w:spacing w:after="60" w:line="276" w:lineRule="auto"/>
        <w:ind w:left="283"/>
        <w:rPr>
          <w:b/>
          <w:bCs/>
          <w:lang w:eastAsia="pl-PL"/>
        </w:rPr>
      </w:pPr>
      <w:r w:rsidRPr="00BA0FC7">
        <w:rPr>
          <w:b/>
          <w:bCs/>
          <w:lang w:eastAsia="pl-PL"/>
        </w:rPr>
        <w:t>w podziale na zadania:</w:t>
      </w:r>
    </w:p>
    <w:p w14:paraId="5B391F32" w14:textId="77777777" w:rsidR="000325E3" w:rsidRPr="00BA0FC7" w:rsidRDefault="000325E3" w:rsidP="000325E3">
      <w:pPr>
        <w:pStyle w:val="Akapitzlist"/>
        <w:numPr>
          <w:ilvl w:val="0"/>
          <w:numId w:val="32"/>
        </w:numPr>
        <w:spacing w:after="60" w:line="276" w:lineRule="auto"/>
        <w:rPr>
          <w:b/>
          <w:bCs/>
          <w:lang w:eastAsia="pl-PL"/>
        </w:rPr>
      </w:pPr>
      <w:r w:rsidRPr="00BA0FC7">
        <w:rPr>
          <w:b/>
          <w:bCs/>
          <w:lang w:eastAsia="pl-PL"/>
        </w:rPr>
        <w:t>Remont i naprawa drogi powiatowej nr 1549 D Hanna - Janików</w:t>
      </w:r>
    </w:p>
    <w:p w14:paraId="396E9DDA" w14:textId="77777777" w:rsidR="000325E3" w:rsidRPr="00BA0FC7" w:rsidRDefault="000325E3" w:rsidP="000325E3">
      <w:pPr>
        <w:pStyle w:val="Akapitzlist"/>
        <w:numPr>
          <w:ilvl w:val="0"/>
          <w:numId w:val="32"/>
        </w:numPr>
        <w:spacing w:after="60" w:line="276" w:lineRule="auto"/>
        <w:rPr>
          <w:b/>
          <w:bCs/>
          <w:lang w:eastAsia="pl-PL"/>
        </w:rPr>
      </w:pPr>
      <w:r w:rsidRPr="00BA0FC7">
        <w:rPr>
          <w:b/>
          <w:bCs/>
          <w:lang w:eastAsia="pl-PL"/>
        </w:rPr>
        <w:t>Remont i naprawa drogi powiatowej nr 1535 D  Jelcz-Laskowice – Piekary</w:t>
      </w:r>
    </w:p>
    <w:p w14:paraId="3A96A896" w14:textId="77777777" w:rsidR="000325E3" w:rsidRPr="00445F76" w:rsidRDefault="000325E3" w:rsidP="00445F76">
      <w:pPr>
        <w:pStyle w:val="Tekstpodstawowy3"/>
        <w:spacing w:after="0"/>
        <w:ind w:right="-142"/>
        <w:jc w:val="center"/>
        <w:rPr>
          <w:rFonts w:ascii="Tahoma" w:hAnsi="Tahoma" w:cs="Tahoma"/>
          <w:b/>
          <w:bCs/>
          <w:sz w:val="20"/>
          <w:szCs w:val="20"/>
          <w:lang w:eastAsia="pl-PL"/>
        </w:rPr>
      </w:pPr>
    </w:p>
    <w:p w14:paraId="32C83F57" w14:textId="77777777" w:rsidR="00156DA5" w:rsidRPr="00074033" w:rsidRDefault="00156DA5" w:rsidP="00074033">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2F3310FD"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0325E3">
        <w:rPr>
          <w:rFonts w:ascii="Tahoma" w:hAnsi="Tahoma" w:cs="Tahoma"/>
          <w:bCs/>
          <w:sz w:val="20"/>
          <w:szCs w:val="20"/>
          <w:lang w:eastAsia="pl-PL"/>
        </w:rPr>
        <w:t>2</w:t>
      </w:r>
      <w:r w:rsidR="00156DA5">
        <w:rPr>
          <w:rFonts w:ascii="Tahoma" w:hAnsi="Tahoma" w:cs="Tahoma"/>
          <w:bCs/>
          <w:sz w:val="20"/>
          <w:szCs w:val="20"/>
          <w:lang w:eastAsia="pl-PL"/>
        </w:rPr>
        <w:t>.202</w:t>
      </w:r>
      <w:r w:rsidR="000325E3">
        <w:rPr>
          <w:rFonts w:ascii="Tahoma" w:hAnsi="Tahoma" w:cs="Tahoma"/>
          <w:bCs/>
          <w:sz w:val="20"/>
          <w:szCs w:val="20"/>
          <w:lang w:eastAsia="pl-PL"/>
        </w:rPr>
        <w:t>6</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723D74C7" w14:textId="1A78AE74"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6AFA3095" w14:textId="77777777" w:rsidR="00BD406A" w:rsidRDefault="00BD406A" w:rsidP="00CE2F73">
      <w:pPr>
        <w:spacing w:after="0"/>
        <w:ind w:left="426" w:hanging="426"/>
        <w:jc w:val="right"/>
        <w:rPr>
          <w:rFonts w:ascii="Tahoma" w:hAnsi="Tahoma" w:cs="Tahoma"/>
          <w:b/>
          <w:bCs/>
          <w:sz w:val="20"/>
          <w:szCs w:val="20"/>
        </w:rPr>
      </w:pPr>
    </w:p>
    <w:p w14:paraId="20C77ECF" w14:textId="5FE18D64" w:rsidR="00CE2F73" w:rsidRPr="00C146BA" w:rsidRDefault="00CE2F73" w:rsidP="00CE2F73">
      <w:pPr>
        <w:spacing w:after="0"/>
        <w:ind w:left="426" w:hanging="426"/>
        <w:jc w:val="right"/>
        <w:rPr>
          <w:rFonts w:ascii="Tahoma" w:hAnsi="Tahoma" w:cs="Tahoma"/>
          <w:bCs/>
          <w:sz w:val="20"/>
          <w:szCs w:val="20"/>
          <w:lang w:eastAsia="pl-PL"/>
        </w:rPr>
      </w:pPr>
      <w:r w:rsidRPr="000A55BF">
        <w:rPr>
          <w:rFonts w:ascii="Tahoma" w:hAnsi="Tahoma" w:cs="Tahoma"/>
          <w:b/>
          <w:bCs/>
          <w:sz w:val="20"/>
          <w:szCs w:val="20"/>
        </w:rPr>
        <w:lastRenderedPageBreak/>
        <w:t xml:space="preserve"> </w:t>
      </w:r>
      <w:r w:rsidRPr="00C146BA">
        <w:rPr>
          <w:rFonts w:ascii="Tahoma" w:hAnsi="Tahoma" w:cs="Tahoma"/>
          <w:bCs/>
          <w:sz w:val="20"/>
          <w:szCs w:val="20"/>
          <w:lang w:eastAsia="pl-PL"/>
        </w:rPr>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0415F89F" w14:textId="2DB792C7" w:rsidR="000325E3" w:rsidRPr="000325E3" w:rsidRDefault="00CE2F73" w:rsidP="000325E3">
      <w:pPr>
        <w:pStyle w:val="Akapitzlist"/>
        <w:numPr>
          <w:ilvl w:val="0"/>
          <w:numId w:val="0"/>
        </w:numPr>
        <w:spacing w:after="60" w:line="276" w:lineRule="auto"/>
        <w:ind w:left="993" w:hanging="993"/>
        <w:rPr>
          <w:b/>
          <w:bCs/>
        </w:rPr>
      </w:pPr>
      <w:r w:rsidRPr="000A55BF">
        <w:rPr>
          <w:bCs/>
        </w:rPr>
        <w:t>Dotyczy:</w:t>
      </w:r>
      <w:r w:rsidR="003D0F00">
        <w:rPr>
          <w:bCs/>
        </w:rPr>
        <w:t xml:space="preserve"> </w:t>
      </w:r>
      <w:r w:rsidR="00BD406A">
        <w:rPr>
          <w:bCs/>
        </w:rPr>
        <w:tab/>
      </w:r>
      <w:r w:rsidR="000325E3" w:rsidRPr="000325E3">
        <w:rPr>
          <w:b/>
          <w:bCs/>
        </w:rPr>
        <w:t>„Remonty i naprawy dróg powiatowych nr 1549 D, 1535 D”</w:t>
      </w:r>
    </w:p>
    <w:p w14:paraId="59EF92CC" w14:textId="77777777" w:rsidR="000325E3" w:rsidRPr="00BA0FC7" w:rsidRDefault="000325E3" w:rsidP="000325E3">
      <w:pPr>
        <w:pStyle w:val="Akapitzlist"/>
        <w:numPr>
          <w:ilvl w:val="0"/>
          <w:numId w:val="0"/>
        </w:numPr>
        <w:spacing w:after="60" w:line="276" w:lineRule="auto"/>
        <w:ind w:left="283"/>
        <w:rPr>
          <w:b/>
          <w:bCs/>
        </w:rPr>
      </w:pPr>
      <w:r w:rsidRPr="00BA0FC7">
        <w:rPr>
          <w:b/>
          <w:bCs/>
        </w:rPr>
        <w:t>w podziale na zadania:</w:t>
      </w:r>
    </w:p>
    <w:p w14:paraId="56DF8E4D" w14:textId="77777777" w:rsidR="000325E3" w:rsidRPr="00BA0FC7" w:rsidRDefault="000325E3" w:rsidP="000325E3">
      <w:pPr>
        <w:pStyle w:val="Akapitzlist"/>
        <w:numPr>
          <w:ilvl w:val="0"/>
          <w:numId w:val="33"/>
        </w:numPr>
        <w:spacing w:after="60" w:line="276" w:lineRule="auto"/>
        <w:rPr>
          <w:b/>
          <w:bCs/>
        </w:rPr>
      </w:pPr>
      <w:r w:rsidRPr="00BA0FC7">
        <w:rPr>
          <w:b/>
          <w:bCs/>
        </w:rPr>
        <w:t>Remont i naprawa drogi powiatowej nr 1549 D Hanna - Janików</w:t>
      </w:r>
    </w:p>
    <w:p w14:paraId="5962F2EB" w14:textId="77777777" w:rsidR="000325E3" w:rsidRPr="00BA0FC7" w:rsidRDefault="000325E3" w:rsidP="000325E3">
      <w:pPr>
        <w:pStyle w:val="Akapitzlist"/>
        <w:numPr>
          <w:ilvl w:val="0"/>
          <w:numId w:val="33"/>
        </w:numPr>
        <w:spacing w:after="60" w:line="276" w:lineRule="auto"/>
        <w:rPr>
          <w:b/>
          <w:bCs/>
        </w:rPr>
      </w:pPr>
      <w:r w:rsidRPr="00BA0FC7">
        <w:rPr>
          <w:b/>
          <w:bCs/>
        </w:rPr>
        <w:t>Remont i naprawa drogi powiatowej nr 1535 D  Jelcz-Laskowice – Piekary</w:t>
      </w:r>
    </w:p>
    <w:p w14:paraId="22DC9A3E" w14:textId="77777777" w:rsidR="000325E3" w:rsidRPr="00445F76" w:rsidRDefault="000325E3" w:rsidP="00445F76">
      <w:pPr>
        <w:pStyle w:val="Akapitzlist"/>
        <w:numPr>
          <w:ilvl w:val="0"/>
          <w:numId w:val="0"/>
        </w:numPr>
        <w:spacing w:after="60" w:line="276" w:lineRule="auto"/>
        <w:ind w:left="993" w:hanging="993"/>
        <w:rPr>
          <w:b/>
          <w:bCs/>
        </w:rPr>
      </w:pPr>
    </w:p>
    <w:p w14:paraId="7D756BE6" w14:textId="77777777" w:rsidR="00445F76" w:rsidRPr="00BD406A" w:rsidRDefault="00445F76" w:rsidP="00BD406A">
      <w:pPr>
        <w:pStyle w:val="Akapitzlist"/>
        <w:numPr>
          <w:ilvl w:val="0"/>
          <w:numId w:val="0"/>
        </w:numPr>
        <w:spacing w:after="60" w:line="276" w:lineRule="auto"/>
        <w:ind w:left="993" w:hanging="993"/>
        <w:rPr>
          <w:b/>
          <w:bCs/>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2D009" w14:textId="77777777" w:rsidR="001D49E6" w:rsidRDefault="001D49E6" w:rsidP="0042425D">
      <w:pPr>
        <w:spacing w:after="0" w:line="240" w:lineRule="auto"/>
      </w:pPr>
      <w:r>
        <w:separator/>
      </w:r>
    </w:p>
  </w:endnote>
  <w:endnote w:type="continuationSeparator" w:id="0">
    <w:p w14:paraId="30AA0764" w14:textId="77777777" w:rsidR="001D49E6" w:rsidRDefault="001D49E6"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C4D9B" w14:textId="77777777" w:rsidR="001D49E6" w:rsidRDefault="001D49E6" w:rsidP="0042425D">
      <w:pPr>
        <w:spacing w:after="0" w:line="240" w:lineRule="auto"/>
      </w:pPr>
      <w:r>
        <w:separator/>
      </w:r>
    </w:p>
  </w:footnote>
  <w:footnote w:type="continuationSeparator" w:id="0">
    <w:p w14:paraId="7485A63B" w14:textId="77777777" w:rsidR="001D49E6" w:rsidRDefault="001D49E6"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5763EA7C"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0325E3">
      <w:rPr>
        <w:rFonts w:ascii="Tahoma" w:hAnsi="Tahoma" w:cs="Tahoma"/>
        <w:sz w:val="16"/>
        <w:szCs w:val="16"/>
      </w:rPr>
      <w:t>2</w:t>
    </w:r>
    <w:r w:rsidRPr="0042425D">
      <w:rPr>
        <w:rFonts w:ascii="Tahoma" w:hAnsi="Tahoma" w:cs="Tahoma"/>
        <w:sz w:val="16"/>
        <w:szCs w:val="16"/>
      </w:rPr>
      <w:t>.202</w:t>
    </w:r>
    <w:r w:rsidR="000325E3">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20A31B1"/>
    <w:multiLevelType w:val="hybridMultilevel"/>
    <w:tmpl w:val="D82830CA"/>
    <w:lvl w:ilvl="0" w:tplc="FFFFFFFF">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4"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6" w15:restartNumberingAfterBreak="0">
    <w:nsid w:val="275F1ECB"/>
    <w:multiLevelType w:val="hybridMultilevel"/>
    <w:tmpl w:val="12BE5A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9"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4B85895"/>
    <w:multiLevelType w:val="hybridMultilevel"/>
    <w:tmpl w:val="3076AD10"/>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5" w15:restartNumberingAfterBreak="0">
    <w:nsid w:val="57215C4F"/>
    <w:multiLevelType w:val="hybridMultilevel"/>
    <w:tmpl w:val="D82830CA"/>
    <w:lvl w:ilvl="0" w:tplc="FFFFFFFF">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16"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17"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9"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1"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67C072DC"/>
    <w:multiLevelType w:val="hybridMultilevel"/>
    <w:tmpl w:val="D82830CA"/>
    <w:lvl w:ilvl="0" w:tplc="04150011">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4"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5"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28"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6"/>
  </w:num>
  <w:num w:numId="2" w16cid:durableId="12198027">
    <w:abstractNumId w:val="4"/>
  </w:num>
  <w:num w:numId="3" w16cid:durableId="1722485430">
    <w:abstractNumId w:val="28"/>
  </w:num>
  <w:num w:numId="4" w16cid:durableId="1156144594">
    <w:abstractNumId w:val="2"/>
  </w:num>
  <w:num w:numId="5" w16cid:durableId="1148133064">
    <w:abstractNumId w:val="3"/>
  </w:num>
  <w:num w:numId="6" w16cid:durableId="2050494309">
    <w:abstractNumId w:val="11"/>
  </w:num>
  <w:num w:numId="7" w16cid:durableId="17579422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20"/>
  </w:num>
  <w:num w:numId="9" w16cid:durableId="1854026767">
    <w:abstractNumId w:val="21"/>
  </w:num>
  <w:num w:numId="10" w16cid:durableId="1838105313">
    <w:abstractNumId w:val="18"/>
  </w:num>
  <w:num w:numId="11" w16cid:durableId="462770642">
    <w:abstractNumId w:val="8"/>
  </w:num>
  <w:num w:numId="12" w16cid:durableId="531652574">
    <w:abstractNumId w:val="9"/>
  </w:num>
  <w:num w:numId="13" w16cid:durableId="610939892">
    <w:abstractNumId w:val="5"/>
  </w:num>
  <w:num w:numId="14" w16cid:durableId="1321541381">
    <w:abstractNumId w:val="17"/>
  </w:num>
  <w:num w:numId="15" w16cid:durableId="1670716550">
    <w:abstractNumId w:val="27"/>
  </w:num>
  <w:num w:numId="16" w16cid:durableId="1070034840">
    <w:abstractNumId w:val="24"/>
  </w:num>
  <w:num w:numId="17" w16cid:durableId="1174760046">
    <w:abstractNumId w:val="26"/>
  </w:num>
  <w:num w:numId="18" w16cid:durableId="1014041474">
    <w:abstractNumId w:val="10"/>
  </w:num>
  <w:num w:numId="19" w16cid:durableId="1519538455">
    <w:abstractNumId w:val="0"/>
  </w:num>
  <w:num w:numId="20" w16cid:durableId="699281959">
    <w:abstractNumId w:val="13"/>
  </w:num>
  <w:num w:numId="21" w16cid:durableId="2085295736">
    <w:abstractNumId w:val="16"/>
  </w:num>
  <w:num w:numId="22" w16cid:durableId="1048994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19"/>
  </w:num>
  <w:num w:numId="24" w16cid:durableId="1982730036">
    <w:abstractNumId w:val="22"/>
  </w:num>
  <w:num w:numId="25" w16cid:durableId="1623265403">
    <w:abstractNumId w:val="25"/>
  </w:num>
  <w:num w:numId="26" w16cid:durableId="238950075">
    <w:abstractNumId w:val="16"/>
  </w:num>
  <w:num w:numId="27" w16cid:durableId="1638729146">
    <w:abstractNumId w:val="16"/>
  </w:num>
  <w:num w:numId="28" w16cid:durableId="2056461638">
    <w:abstractNumId w:val="12"/>
  </w:num>
  <w:num w:numId="29" w16cid:durableId="312678381">
    <w:abstractNumId w:val="6"/>
  </w:num>
  <w:num w:numId="30" w16cid:durableId="1292444179">
    <w:abstractNumId w:val="14"/>
  </w:num>
  <w:num w:numId="31" w16cid:durableId="1089615134">
    <w:abstractNumId w:val="23"/>
  </w:num>
  <w:num w:numId="32" w16cid:durableId="439109038">
    <w:abstractNumId w:val="15"/>
  </w:num>
  <w:num w:numId="33" w16cid:durableId="155536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25E3"/>
    <w:rsid w:val="00034775"/>
    <w:rsid w:val="00035B27"/>
    <w:rsid w:val="00037A15"/>
    <w:rsid w:val="000458F4"/>
    <w:rsid w:val="000717CA"/>
    <w:rsid w:val="00073AA0"/>
    <w:rsid w:val="00074033"/>
    <w:rsid w:val="00092F70"/>
    <w:rsid w:val="000B059A"/>
    <w:rsid w:val="000F6ECE"/>
    <w:rsid w:val="0010425B"/>
    <w:rsid w:val="00107877"/>
    <w:rsid w:val="001132AB"/>
    <w:rsid w:val="001511D3"/>
    <w:rsid w:val="00156DA5"/>
    <w:rsid w:val="00164AAD"/>
    <w:rsid w:val="0019215E"/>
    <w:rsid w:val="001B013E"/>
    <w:rsid w:val="001C6548"/>
    <w:rsid w:val="001D2E90"/>
    <w:rsid w:val="001D49E6"/>
    <w:rsid w:val="00211490"/>
    <w:rsid w:val="00233B2D"/>
    <w:rsid w:val="0026038F"/>
    <w:rsid w:val="00260AEC"/>
    <w:rsid w:val="002625A5"/>
    <w:rsid w:val="00280284"/>
    <w:rsid w:val="00290F28"/>
    <w:rsid w:val="00291ACB"/>
    <w:rsid w:val="00297ABE"/>
    <w:rsid w:val="002A5D49"/>
    <w:rsid w:val="002D0672"/>
    <w:rsid w:val="002F1D2E"/>
    <w:rsid w:val="00302A40"/>
    <w:rsid w:val="003070D8"/>
    <w:rsid w:val="003218BE"/>
    <w:rsid w:val="00327C8D"/>
    <w:rsid w:val="003505CD"/>
    <w:rsid w:val="00361372"/>
    <w:rsid w:val="00380E08"/>
    <w:rsid w:val="003952AB"/>
    <w:rsid w:val="0039569A"/>
    <w:rsid w:val="003B2675"/>
    <w:rsid w:val="003B5EC2"/>
    <w:rsid w:val="003B7D16"/>
    <w:rsid w:val="003C3A90"/>
    <w:rsid w:val="003C74A2"/>
    <w:rsid w:val="003D0F00"/>
    <w:rsid w:val="003D7AEF"/>
    <w:rsid w:val="003E3DF0"/>
    <w:rsid w:val="00417662"/>
    <w:rsid w:val="004205B2"/>
    <w:rsid w:val="0042425D"/>
    <w:rsid w:val="004373F2"/>
    <w:rsid w:val="00442EDE"/>
    <w:rsid w:val="00445F76"/>
    <w:rsid w:val="00451D5F"/>
    <w:rsid w:val="00474170"/>
    <w:rsid w:val="00480DA9"/>
    <w:rsid w:val="004C3ED2"/>
    <w:rsid w:val="004E5C7B"/>
    <w:rsid w:val="004F2A39"/>
    <w:rsid w:val="004F717F"/>
    <w:rsid w:val="005347AF"/>
    <w:rsid w:val="005349BE"/>
    <w:rsid w:val="00536CEE"/>
    <w:rsid w:val="00544311"/>
    <w:rsid w:val="00550D44"/>
    <w:rsid w:val="0055140E"/>
    <w:rsid w:val="00565019"/>
    <w:rsid w:val="0056580A"/>
    <w:rsid w:val="005A074A"/>
    <w:rsid w:val="005A0DA6"/>
    <w:rsid w:val="005B4E8F"/>
    <w:rsid w:val="005B6432"/>
    <w:rsid w:val="005E2A78"/>
    <w:rsid w:val="005E5E16"/>
    <w:rsid w:val="00604738"/>
    <w:rsid w:val="00606EA4"/>
    <w:rsid w:val="006145DE"/>
    <w:rsid w:val="00617E8B"/>
    <w:rsid w:val="00622B9F"/>
    <w:rsid w:val="00650A2B"/>
    <w:rsid w:val="00657948"/>
    <w:rsid w:val="0066175C"/>
    <w:rsid w:val="0066723D"/>
    <w:rsid w:val="006726C5"/>
    <w:rsid w:val="006844D5"/>
    <w:rsid w:val="006A08B1"/>
    <w:rsid w:val="006B048E"/>
    <w:rsid w:val="006B7C7D"/>
    <w:rsid w:val="006D3693"/>
    <w:rsid w:val="006D6897"/>
    <w:rsid w:val="006E7CA0"/>
    <w:rsid w:val="006F59BF"/>
    <w:rsid w:val="007315A9"/>
    <w:rsid w:val="00746B1F"/>
    <w:rsid w:val="007A0EAD"/>
    <w:rsid w:val="007A5479"/>
    <w:rsid w:val="007B582E"/>
    <w:rsid w:val="007C5626"/>
    <w:rsid w:val="007D1D6E"/>
    <w:rsid w:val="007D5FBB"/>
    <w:rsid w:val="007E3EAC"/>
    <w:rsid w:val="007E60D1"/>
    <w:rsid w:val="007F19B1"/>
    <w:rsid w:val="007F2F24"/>
    <w:rsid w:val="007F53B8"/>
    <w:rsid w:val="007F5F21"/>
    <w:rsid w:val="008263EB"/>
    <w:rsid w:val="00861B51"/>
    <w:rsid w:val="008831EF"/>
    <w:rsid w:val="00892C4D"/>
    <w:rsid w:val="008E178D"/>
    <w:rsid w:val="008F48A2"/>
    <w:rsid w:val="009117BC"/>
    <w:rsid w:val="009366D7"/>
    <w:rsid w:val="00943048"/>
    <w:rsid w:val="00947759"/>
    <w:rsid w:val="00952355"/>
    <w:rsid w:val="00970516"/>
    <w:rsid w:val="009A020E"/>
    <w:rsid w:val="009A2E79"/>
    <w:rsid w:val="009A4ADF"/>
    <w:rsid w:val="009B7058"/>
    <w:rsid w:val="009F3C20"/>
    <w:rsid w:val="00A003DB"/>
    <w:rsid w:val="00A147E3"/>
    <w:rsid w:val="00A177B9"/>
    <w:rsid w:val="00A2467D"/>
    <w:rsid w:val="00A41D88"/>
    <w:rsid w:val="00A42811"/>
    <w:rsid w:val="00A80A3C"/>
    <w:rsid w:val="00A815CB"/>
    <w:rsid w:val="00AA5F14"/>
    <w:rsid w:val="00AB078A"/>
    <w:rsid w:val="00AC0560"/>
    <w:rsid w:val="00AD63DD"/>
    <w:rsid w:val="00AE1BB5"/>
    <w:rsid w:val="00B00CF9"/>
    <w:rsid w:val="00B026B4"/>
    <w:rsid w:val="00B16778"/>
    <w:rsid w:val="00B25A66"/>
    <w:rsid w:val="00B37AF3"/>
    <w:rsid w:val="00B427C7"/>
    <w:rsid w:val="00B50FD3"/>
    <w:rsid w:val="00B56D62"/>
    <w:rsid w:val="00B75712"/>
    <w:rsid w:val="00B904AB"/>
    <w:rsid w:val="00B97936"/>
    <w:rsid w:val="00BA1B0F"/>
    <w:rsid w:val="00BA7C99"/>
    <w:rsid w:val="00BC3E77"/>
    <w:rsid w:val="00BC5E23"/>
    <w:rsid w:val="00BD406A"/>
    <w:rsid w:val="00C2157B"/>
    <w:rsid w:val="00C32750"/>
    <w:rsid w:val="00C51CA9"/>
    <w:rsid w:val="00C66234"/>
    <w:rsid w:val="00C73ADF"/>
    <w:rsid w:val="00C855F2"/>
    <w:rsid w:val="00C9129A"/>
    <w:rsid w:val="00CB671D"/>
    <w:rsid w:val="00CE061D"/>
    <w:rsid w:val="00CE0C0E"/>
    <w:rsid w:val="00CE2F73"/>
    <w:rsid w:val="00D117CE"/>
    <w:rsid w:val="00D214CF"/>
    <w:rsid w:val="00D26437"/>
    <w:rsid w:val="00D6520B"/>
    <w:rsid w:val="00DA2095"/>
    <w:rsid w:val="00DB4A4E"/>
    <w:rsid w:val="00DC42A7"/>
    <w:rsid w:val="00DD26BB"/>
    <w:rsid w:val="00DD4365"/>
    <w:rsid w:val="00E04347"/>
    <w:rsid w:val="00E4098D"/>
    <w:rsid w:val="00E42AD3"/>
    <w:rsid w:val="00E51564"/>
    <w:rsid w:val="00E63EE7"/>
    <w:rsid w:val="00EA0328"/>
    <w:rsid w:val="00EC31B0"/>
    <w:rsid w:val="00ED3FB0"/>
    <w:rsid w:val="00EE384A"/>
    <w:rsid w:val="00EF36DE"/>
    <w:rsid w:val="00F42DB6"/>
    <w:rsid w:val="00F945E1"/>
    <w:rsid w:val="00FB2565"/>
    <w:rsid w:val="00FB2AB2"/>
    <w:rsid w:val="00FB4C71"/>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4107">
      <w:bodyDiv w:val="1"/>
      <w:marLeft w:val="0"/>
      <w:marRight w:val="0"/>
      <w:marTop w:val="0"/>
      <w:marBottom w:val="0"/>
      <w:divBdr>
        <w:top w:val="none" w:sz="0" w:space="0" w:color="auto"/>
        <w:left w:val="none" w:sz="0" w:space="0" w:color="auto"/>
        <w:bottom w:val="none" w:sz="0" w:space="0" w:color="auto"/>
        <w:right w:val="none" w:sz="0" w:space="0" w:color="auto"/>
      </w:divBdr>
    </w:div>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273053533">
      <w:bodyDiv w:val="1"/>
      <w:marLeft w:val="0"/>
      <w:marRight w:val="0"/>
      <w:marTop w:val="0"/>
      <w:marBottom w:val="0"/>
      <w:divBdr>
        <w:top w:val="none" w:sz="0" w:space="0" w:color="auto"/>
        <w:left w:val="none" w:sz="0" w:space="0" w:color="auto"/>
        <w:bottom w:val="none" w:sz="0" w:space="0" w:color="auto"/>
        <w:right w:val="none" w:sz="0" w:space="0" w:color="auto"/>
      </w:divBdr>
    </w:div>
    <w:div w:id="387530705">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36436709">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909925611">
      <w:bodyDiv w:val="1"/>
      <w:marLeft w:val="0"/>
      <w:marRight w:val="0"/>
      <w:marTop w:val="0"/>
      <w:marBottom w:val="0"/>
      <w:divBdr>
        <w:top w:val="none" w:sz="0" w:space="0" w:color="auto"/>
        <w:left w:val="none" w:sz="0" w:space="0" w:color="auto"/>
        <w:bottom w:val="none" w:sz="0" w:space="0" w:color="auto"/>
        <w:right w:val="none" w:sz="0" w:space="0" w:color="auto"/>
      </w:divBdr>
    </w:div>
    <w:div w:id="955212903">
      <w:bodyDiv w:val="1"/>
      <w:marLeft w:val="0"/>
      <w:marRight w:val="0"/>
      <w:marTop w:val="0"/>
      <w:marBottom w:val="0"/>
      <w:divBdr>
        <w:top w:val="none" w:sz="0" w:space="0" w:color="auto"/>
        <w:left w:val="none" w:sz="0" w:space="0" w:color="auto"/>
        <w:bottom w:val="none" w:sz="0" w:space="0" w:color="auto"/>
        <w:right w:val="none" w:sz="0" w:space="0" w:color="auto"/>
      </w:divBdr>
    </w:div>
    <w:div w:id="1047609782">
      <w:bodyDiv w:val="1"/>
      <w:marLeft w:val="0"/>
      <w:marRight w:val="0"/>
      <w:marTop w:val="0"/>
      <w:marBottom w:val="0"/>
      <w:divBdr>
        <w:top w:val="none" w:sz="0" w:space="0" w:color="auto"/>
        <w:left w:val="none" w:sz="0" w:space="0" w:color="auto"/>
        <w:bottom w:val="none" w:sz="0" w:space="0" w:color="auto"/>
        <w:right w:val="none" w:sz="0" w:space="0" w:color="auto"/>
      </w:divBdr>
    </w:div>
    <w:div w:id="1050228196">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11329842">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642609952">
      <w:bodyDiv w:val="1"/>
      <w:marLeft w:val="0"/>
      <w:marRight w:val="0"/>
      <w:marTop w:val="0"/>
      <w:marBottom w:val="0"/>
      <w:divBdr>
        <w:top w:val="none" w:sz="0" w:space="0" w:color="auto"/>
        <w:left w:val="none" w:sz="0" w:space="0" w:color="auto"/>
        <w:bottom w:val="none" w:sz="0" w:space="0" w:color="auto"/>
        <w:right w:val="none" w:sz="0" w:space="0" w:color="auto"/>
      </w:divBdr>
    </w:div>
    <w:div w:id="1978340312">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8537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14</Pages>
  <Words>6144</Words>
  <Characters>36868</Characters>
  <Application>Microsoft Office Word</Application>
  <DocSecurity>0</DocSecurity>
  <Lines>307</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51</cp:revision>
  <cp:lastPrinted>2026-01-23T12:18:00Z</cp:lastPrinted>
  <dcterms:created xsi:type="dcterms:W3CDTF">2023-06-27T12:40:00Z</dcterms:created>
  <dcterms:modified xsi:type="dcterms:W3CDTF">2026-01-26T10:10:00Z</dcterms:modified>
</cp:coreProperties>
</file>